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0F" w:rsidRPr="00227762" w:rsidRDefault="008B7B0F" w:rsidP="008B7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</w:p>
    <w:p w:rsidR="008B7B0F" w:rsidRDefault="00EF6409" w:rsidP="008B7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2D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B7B0F" w:rsidRPr="003E333B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2F22DC" w:rsidRPr="003E333B">
        <w:rPr>
          <w:rFonts w:ascii="Times New Roman" w:hAnsi="Times New Roman" w:cs="Times New Roman"/>
          <w:b w:val="0"/>
          <w:sz w:val="28"/>
          <w:szCs w:val="28"/>
        </w:rPr>
        <w:t>утверждении административного</w:t>
      </w:r>
      <w:r w:rsidR="008B7B0F" w:rsidRPr="003E333B">
        <w:rPr>
          <w:rFonts w:ascii="Times New Roman" w:hAnsi="Times New Roman" w:cs="Times New Roman"/>
          <w:b w:val="0"/>
          <w:sz w:val="28"/>
          <w:szCs w:val="28"/>
        </w:rPr>
        <w:t xml:space="preserve"> регламента предоставления муниципальной услуги «Предоставление </w:t>
      </w:r>
      <w:r w:rsidR="008B7B0F">
        <w:rPr>
          <w:rFonts w:ascii="Times New Roman" w:hAnsi="Times New Roman" w:cs="Times New Roman"/>
          <w:b w:val="0"/>
          <w:sz w:val="28"/>
          <w:szCs w:val="28"/>
        </w:rPr>
        <w:t>ежемесячных денежных</w:t>
      </w:r>
      <w:r w:rsidR="008B7B0F" w:rsidRPr="003E333B">
        <w:rPr>
          <w:rFonts w:ascii="Times New Roman" w:hAnsi="Times New Roman" w:cs="Times New Roman"/>
          <w:b w:val="0"/>
          <w:sz w:val="28"/>
          <w:szCs w:val="28"/>
        </w:rPr>
        <w:t xml:space="preserve"> выплат</w:t>
      </w:r>
      <w:r w:rsidR="008B7B0F" w:rsidRPr="00227762">
        <w:rPr>
          <w:rFonts w:ascii="Times New Roman" w:hAnsi="Times New Roman" w:cs="Times New Roman"/>
          <w:sz w:val="28"/>
          <w:szCs w:val="28"/>
        </w:rPr>
        <w:t xml:space="preserve"> </w:t>
      </w:r>
      <w:r w:rsidR="008B7B0F">
        <w:rPr>
          <w:rFonts w:ascii="Times New Roman" w:hAnsi="Times New Roman" w:cs="Times New Roman"/>
          <w:b w:val="0"/>
          <w:sz w:val="28"/>
          <w:szCs w:val="28"/>
        </w:rPr>
        <w:t>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 педагогическим работникам муниципальных общеобразовательных учреждений городского округа Тольятти»</w:t>
      </w:r>
    </w:p>
    <w:p w:rsidR="008B7B0F" w:rsidRDefault="008B7B0F" w:rsidP="008B7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B0F" w:rsidRDefault="008B7B0F" w:rsidP="008B7B0F">
      <w:pPr>
        <w:pStyle w:val="ConsPlusNormal"/>
        <w:tabs>
          <w:tab w:val="left" w:pos="6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7B0F" w:rsidRPr="00227762" w:rsidRDefault="008B7B0F" w:rsidP="008B7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B0F" w:rsidRPr="00785F77" w:rsidRDefault="008B7B0F" w:rsidP="008B7B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785F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F7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5F77">
        <w:rPr>
          <w:rFonts w:ascii="Times New Roman" w:hAnsi="Times New Roman" w:cs="Times New Roman"/>
          <w:sz w:val="28"/>
          <w:szCs w:val="28"/>
        </w:rPr>
        <w:t xml:space="preserve"> 131-ФЗ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F7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F7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>
        <w:r w:rsidRPr="00785F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F77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5F77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F7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F7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785F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5F77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15.09.2011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5F77">
        <w:rPr>
          <w:rFonts w:ascii="Times New Roman" w:hAnsi="Times New Roman" w:cs="Times New Roman"/>
          <w:sz w:val="28"/>
          <w:szCs w:val="28"/>
        </w:rPr>
        <w:t xml:space="preserve"> 2782-п/1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F7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F7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2B3C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3C66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Самарской области от 23.05.2014 № 1683-п/1 «Об утверждении реестра муниципальных услуг городского округа Тольятти»</w:t>
      </w:r>
      <w:r w:rsidRPr="00785F77">
        <w:rPr>
          <w:rFonts w:ascii="Times New Roman" w:hAnsi="Times New Roman" w:cs="Times New Roman"/>
          <w:sz w:val="28"/>
          <w:szCs w:val="28"/>
        </w:rPr>
        <w:t>,</w:t>
      </w:r>
      <w:r w:rsidR="001D17C3">
        <w:rPr>
          <w:rFonts w:ascii="Times New Roman" w:hAnsi="Times New Roman" w:cs="Times New Roman"/>
          <w:sz w:val="28"/>
          <w:szCs w:val="28"/>
        </w:rPr>
        <w:t xml:space="preserve"> </w:t>
      </w:r>
      <w:r w:rsidR="001D17C3" w:rsidRPr="00BE4409">
        <w:rPr>
          <w:rFonts w:ascii="Times New Roman" w:hAnsi="Times New Roman"/>
          <w:bCs/>
          <w:sz w:val="28"/>
          <w:szCs w:val="28"/>
        </w:rPr>
        <w:t>пунктом 4.8 Дополнительного соглашения № 3 от 25.12.2023г. к трехстороннему соглашению между Администрацией</w:t>
      </w:r>
      <w:r w:rsidR="001D17C3" w:rsidRPr="00014312">
        <w:rPr>
          <w:rFonts w:ascii="Times New Roman" w:hAnsi="Times New Roman"/>
          <w:bCs/>
          <w:sz w:val="28"/>
          <w:szCs w:val="28"/>
        </w:rPr>
        <w:t>, Союзом работодателей и Ассоциацией профсоюзных организаций городского округа Тольятти «О регулировании социально – трудовых отношений на 2021-2023 годы» от 28.12.2020 № 00042020</w:t>
      </w:r>
      <w:r w:rsidR="001D17C3">
        <w:rPr>
          <w:rFonts w:ascii="Times New Roman" w:hAnsi="Times New Roman"/>
          <w:bCs/>
          <w:sz w:val="28"/>
          <w:szCs w:val="28"/>
        </w:rPr>
        <w:t>,</w:t>
      </w:r>
      <w:r w:rsidRPr="00785F7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>
        <w:r w:rsidRPr="00785F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5F77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F29">
        <w:rPr>
          <w:rFonts w:ascii="Times New Roman" w:hAnsi="Times New Roman" w:cs="Times New Roman"/>
          <w:sz w:val="28"/>
          <w:szCs w:val="28"/>
        </w:rPr>
        <w:t>ПОСТАНОВЛЯЕ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5F77">
        <w:rPr>
          <w:rFonts w:ascii="Times New Roman" w:hAnsi="Times New Roman" w:cs="Times New Roman"/>
          <w:sz w:val="28"/>
          <w:szCs w:val="28"/>
        </w:rPr>
        <w:t>:</w:t>
      </w:r>
    </w:p>
    <w:p w:rsidR="008B7B0F" w:rsidRDefault="008B7B0F" w:rsidP="008B7B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 w:rsidRPr="00785F77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44">
        <w:r w:rsidRPr="00785F7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85F7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48">
        <w:rPr>
          <w:rFonts w:ascii="Times New Roman" w:hAnsi="Times New Roman" w:cs="Times New Roman"/>
          <w:sz w:val="28"/>
          <w:szCs w:val="28"/>
        </w:rPr>
        <w:t xml:space="preserve">«Предоставление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374848">
        <w:rPr>
          <w:rFonts w:ascii="Times New Roman" w:hAnsi="Times New Roman" w:cs="Times New Roman"/>
          <w:sz w:val="28"/>
          <w:szCs w:val="28"/>
        </w:rPr>
        <w:t xml:space="preserve">работникам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484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74848">
        <w:rPr>
          <w:rFonts w:ascii="Times New Roman" w:hAnsi="Times New Roman" w:cs="Times New Roman"/>
          <w:sz w:val="28"/>
          <w:szCs w:val="28"/>
        </w:rPr>
        <w:t>».</w:t>
      </w:r>
    </w:p>
    <w:p w:rsidR="00C148C1" w:rsidRPr="00785F77" w:rsidRDefault="00C148C1" w:rsidP="00C148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30">
        <w:rPr>
          <w:rFonts w:ascii="Times New Roman" w:hAnsi="Times New Roman" w:cs="Times New Roman"/>
          <w:sz w:val="28"/>
          <w:szCs w:val="28"/>
        </w:rPr>
        <w:t>2. Департаменту образования администрации городского округа Тольятти, муниципально</w:t>
      </w:r>
      <w:r w:rsidR="001B6D30">
        <w:rPr>
          <w:rFonts w:ascii="Times New Roman" w:hAnsi="Times New Roman" w:cs="Times New Roman"/>
          <w:sz w:val="28"/>
          <w:szCs w:val="28"/>
        </w:rPr>
        <w:t>му</w:t>
      </w:r>
      <w:r w:rsidRPr="001B6D3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B6D30">
        <w:rPr>
          <w:rFonts w:ascii="Times New Roman" w:hAnsi="Times New Roman" w:cs="Times New Roman"/>
          <w:sz w:val="28"/>
          <w:szCs w:val="28"/>
        </w:rPr>
        <w:t>му</w:t>
      </w:r>
      <w:r w:rsidRPr="001B6D3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B6D30">
        <w:rPr>
          <w:rFonts w:ascii="Times New Roman" w:hAnsi="Times New Roman" w:cs="Times New Roman"/>
          <w:sz w:val="28"/>
          <w:szCs w:val="28"/>
        </w:rPr>
        <w:t>ю</w:t>
      </w:r>
      <w:r w:rsidRPr="00C148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22DC">
        <w:rPr>
          <w:rFonts w:ascii="Times New Roman" w:hAnsi="Times New Roman" w:cs="Times New Roman"/>
          <w:sz w:val="28"/>
          <w:szCs w:val="28"/>
        </w:rPr>
        <w:t>городского округа Тольятти «Многофункциональный центр предоставления государственных и муниципальных услуг» (далее - МАУ «МФЦ»)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7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48">
        <w:rPr>
          <w:rFonts w:ascii="Times New Roman" w:hAnsi="Times New Roman" w:cs="Times New Roman"/>
          <w:sz w:val="28"/>
          <w:szCs w:val="28"/>
        </w:rPr>
        <w:t xml:space="preserve">«Предоставление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</w:t>
      </w:r>
      <w:r w:rsidRPr="00374848">
        <w:rPr>
          <w:rFonts w:ascii="Times New Roman" w:hAnsi="Times New Roman" w:cs="Times New Roman"/>
          <w:sz w:val="28"/>
          <w:szCs w:val="28"/>
        </w:rPr>
        <w:lastRenderedPageBreak/>
        <w:t xml:space="preserve">частного, государственного 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374848">
        <w:rPr>
          <w:rFonts w:ascii="Times New Roman" w:hAnsi="Times New Roman" w:cs="Times New Roman"/>
          <w:sz w:val="28"/>
          <w:szCs w:val="28"/>
        </w:rPr>
        <w:t xml:space="preserve">работникам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484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748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77">
        <w:rPr>
          <w:rFonts w:ascii="Times New Roman" w:hAnsi="Times New Roman" w:cs="Times New Roman"/>
          <w:sz w:val="28"/>
          <w:szCs w:val="28"/>
        </w:rPr>
        <w:t xml:space="preserve">руководствоваться административным регламентом, утвержденным </w:t>
      </w:r>
      <w:hyperlink w:anchor="P20">
        <w:r w:rsidRPr="00785F7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85F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5F77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B7B0F" w:rsidRPr="00444592" w:rsidRDefault="00C148C1" w:rsidP="004445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3B0">
        <w:rPr>
          <w:rFonts w:ascii="Times New Roman" w:hAnsi="Times New Roman" w:cs="Times New Roman"/>
          <w:sz w:val="28"/>
          <w:szCs w:val="28"/>
        </w:rPr>
        <w:t xml:space="preserve">3. Заместителя главы городского округа Тольятти по социальным </w:t>
      </w:r>
      <w:r w:rsidR="008E1F43" w:rsidRPr="00D753B0">
        <w:rPr>
          <w:rFonts w:ascii="Times New Roman" w:hAnsi="Times New Roman" w:cs="Times New Roman"/>
          <w:sz w:val="28"/>
          <w:szCs w:val="28"/>
        </w:rPr>
        <w:t>вопросам</w:t>
      </w:r>
      <w:r w:rsidR="00444592" w:rsidRPr="00D753B0">
        <w:rPr>
          <w:rFonts w:ascii="Times New Roman" w:hAnsi="Times New Roman" w:cs="Times New Roman"/>
          <w:sz w:val="28"/>
          <w:szCs w:val="28"/>
        </w:rPr>
        <w:t xml:space="preserve"> о</w:t>
      </w:r>
      <w:r w:rsidR="008B7B0F" w:rsidRPr="00D753B0">
        <w:rPr>
          <w:rFonts w:ascii="Times New Roman" w:hAnsi="Times New Roman" w:cs="Times New Roman"/>
          <w:sz w:val="28"/>
          <w:szCs w:val="28"/>
        </w:rPr>
        <w:t>пределить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 ответственным за качество предоставления муниципальной услуги</w:t>
      </w:r>
      <w:r w:rsidR="008B7B0F">
        <w:rPr>
          <w:rFonts w:ascii="Times New Roman" w:hAnsi="Times New Roman" w:cs="Times New Roman"/>
          <w:sz w:val="28"/>
          <w:szCs w:val="28"/>
        </w:rPr>
        <w:t xml:space="preserve"> </w:t>
      </w:r>
      <w:r w:rsidR="008B7B0F" w:rsidRPr="00374848">
        <w:rPr>
          <w:rFonts w:ascii="Times New Roman" w:hAnsi="Times New Roman" w:cs="Times New Roman"/>
          <w:b/>
          <w:sz w:val="28"/>
          <w:szCs w:val="28"/>
        </w:rPr>
        <w:t>«</w:t>
      </w:r>
      <w:r w:rsidR="008B7B0F" w:rsidRPr="00374848">
        <w:rPr>
          <w:rFonts w:ascii="Times New Roman" w:hAnsi="Times New Roman" w:cs="Times New Roman"/>
          <w:sz w:val="28"/>
          <w:szCs w:val="28"/>
        </w:rPr>
        <w:t xml:space="preserve"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 </w:t>
      </w:r>
      <w:r w:rsidR="008B7B0F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8B7B0F" w:rsidRPr="00374848">
        <w:rPr>
          <w:rFonts w:ascii="Times New Roman" w:hAnsi="Times New Roman" w:cs="Times New Roman"/>
          <w:sz w:val="28"/>
          <w:szCs w:val="28"/>
        </w:rPr>
        <w:t xml:space="preserve">работникам муниципальных </w:t>
      </w:r>
      <w:r w:rsidR="008B7B0F">
        <w:rPr>
          <w:rFonts w:ascii="Times New Roman" w:hAnsi="Times New Roman" w:cs="Times New Roman"/>
          <w:sz w:val="28"/>
          <w:szCs w:val="28"/>
        </w:rPr>
        <w:t>обще</w:t>
      </w:r>
      <w:r w:rsidR="008B7B0F" w:rsidRPr="0037484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8B7B0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B7B0F" w:rsidRPr="00374848">
        <w:rPr>
          <w:rFonts w:ascii="Times New Roman" w:hAnsi="Times New Roman" w:cs="Times New Roman"/>
          <w:sz w:val="28"/>
          <w:szCs w:val="28"/>
        </w:rPr>
        <w:t>»</w:t>
      </w:r>
      <w:r w:rsidR="008B7B0F" w:rsidRPr="00785F77">
        <w:rPr>
          <w:rFonts w:ascii="Times New Roman" w:hAnsi="Times New Roman" w:cs="Times New Roman"/>
          <w:sz w:val="28"/>
          <w:szCs w:val="28"/>
        </w:rPr>
        <w:t>.</w:t>
      </w:r>
    </w:p>
    <w:p w:rsidR="008B7B0F" w:rsidRPr="00785F77" w:rsidRDefault="00444592" w:rsidP="001D17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. Определить ответственными за исполнение административного регламента, утвержденного </w:t>
      </w:r>
      <w:hyperlink w:anchor="P20">
        <w:r w:rsidR="008B7B0F" w:rsidRPr="00785F7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B7B0F" w:rsidRPr="00785F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7B0F">
        <w:rPr>
          <w:rFonts w:ascii="Times New Roman" w:hAnsi="Times New Roman" w:cs="Times New Roman"/>
          <w:sz w:val="28"/>
          <w:szCs w:val="28"/>
        </w:rPr>
        <w:t>п</w:t>
      </w:r>
      <w:r w:rsidR="008B7B0F" w:rsidRPr="00785F77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8B7B0F" w:rsidRPr="00785F77" w:rsidRDefault="00444592" w:rsidP="001D17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.1. руководителя </w:t>
      </w:r>
      <w:r w:rsidR="008B7B0F" w:rsidRPr="00226BB1">
        <w:rPr>
          <w:rFonts w:ascii="Times New Roman" w:hAnsi="Times New Roman" w:cs="Times New Roman"/>
          <w:sz w:val="28"/>
          <w:szCs w:val="28"/>
        </w:rPr>
        <w:t>департамента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 </w:t>
      </w:r>
      <w:r w:rsidR="008B7B0F" w:rsidRPr="00226BB1">
        <w:rPr>
          <w:rFonts w:ascii="Times New Roman" w:hAnsi="Times New Roman" w:cs="Times New Roman"/>
          <w:sz w:val="28"/>
          <w:szCs w:val="28"/>
        </w:rPr>
        <w:t>образования</w:t>
      </w:r>
      <w:r w:rsidR="008B7B0F">
        <w:rPr>
          <w:rFonts w:ascii="Times New Roman" w:hAnsi="Times New Roman" w:cs="Times New Roman"/>
          <w:sz w:val="28"/>
          <w:szCs w:val="28"/>
        </w:rPr>
        <w:t xml:space="preserve"> </w:t>
      </w:r>
      <w:r w:rsidR="008B7B0F" w:rsidRPr="00822631">
        <w:rPr>
          <w:rFonts w:ascii="Times New Roman" w:hAnsi="Times New Roman" w:cs="Times New Roman"/>
          <w:sz w:val="28"/>
          <w:szCs w:val="28"/>
        </w:rPr>
        <w:t>администрации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- в пределах полномочий </w:t>
      </w:r>
      <w:r w:rsidR="008B7B0F" w:rsidRPr="00226BB1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8B7B0F" w:rsidRPr="00785F7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Тольятти, определенных данным административным регламентом;</w:t>
      </w:r>
    </w:p>
    <w:p w:rsidR="008B7B0F" w:rsidRPr="00785F77" w:rsidRDefault="00444592" w:rsidP="001D17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.2. директора МАУ </w:t>
      </w:r>
      <w:r w:rsidR="008B7B0F">
        <w:rPr>
          <w:rFonts w:ascii="Times New Roman" w:hAnsi="Times New Roman" w:cs="Times New Roman"/>
          <w:sz w:val="28"/>
          <w:szCs w:val="28"/>
        </w:rPr>
        <w:t>«</w:t>
      </w:r>
      <w:r w:rsidR="008B7B0F" w:rsidRPr="00785F77">
        <w:rPr>
          <w:rFonts w:ascii="Times New Roman" w:hAnsi="Times New Roman" w:cs="Times New Roman"/>
          <w:sz w:val="28"/>
          <w:szCs w:val="28"/>
        </w:rPr>
        <w:t>МФЦ</w:t>
      </w:r>
      <w:r w:rsidR="008B7B0F">
        <w:rPr>
          <w:rFonts w:ascii="Times New Roman" w:hAnsi="Times New Roman" w:cs="Times New Roman"/>
          <w:sz w:val="28"/>
          <w:szCs w:val="28"/>
        </w:rPr>
        <w:t>»</w:t>
      </w:r>
      <w:r w:rsidR="00A07F14">
        <w:rPr>
          <w:rFonts w:ascii="Times New Roman" w:hAnsi="Times New Roman" w:cs="Times New Roman"/>
          <w:sz w:val="28"/>
          <w:szCs w:val="28"/>
        </w:rPr>
        <w:t xml:space="preserve"> </w:t>
      </w:r>
      <w:r w:rsidR="008B7B0F" w:rsidRPr="00785F77">
        <w:rPr>
          <w:rFonts w:ascii="Times New Roman" w:hAnsi="Times New Roman" w:cs="Times New Roman"/>
          <w:sz w:val="28"/>
          <w:szCs w:val="28"/>
        </w:rPr>
        <w:t xml:space="preserve">- в пределах полномочий МАУ </w:t>
      </w:r>
      <w:r w:rsidR="008B7B0F">
        <w:rPr>
          <w:rFonts w:ascii="Times New Roman" w:hAnsi="Times New Roman" w:cs="Times New Roman"/>
          <w:sz w:val="28"/>
          <w:szCs w:val="28"/>
        </w:rPr>
        <w:t>«</w:t>
      </w:r>
      <w:r w:rsidR="008B7B0F" w:rsidRPr="00785F77">
        <w:rPr>
          <w:rFonts w:ascii="Times New Roman" w:hAnsi="Times New Roman" w:cs="Times New Roman"/>
          <w:sz w:val="28"/>
          <w:szCs w:val="28"/>
        </w:rPr>
        <w:t>МФЦ</w:t>
      </w:r>
      <w:r w:rsidR="008B7B0F">
        <w:rPr>
          <w:rFonts w:ascii="Times New Roman" w:hAnsi="Times New Roman" w:cs="Times New Roman"/>
          <w:sz w:val="28"/>
          <w:szCs w:val="28"/>
        </w:rPr>
        <w:t>»</w:t>
      </w:r>
      <w:r w:rsidR="008B7B0F" w:rsidRPr="00785F77">
        <w:rPr>
          <w:rFonts w:ascii="Times New Roman" w:hAnsi="Times New Roman" w:cs="Times New Roman"/>
          <w:sz w:val="28"/>
          <w:szCs w:val="28"/>
        </w:rPr>
        <w:t>, определенных данным административным регламентом.</w:t>
      </w:r>
    </w:p>
    <w:p w:rsidR="00A45D6C" w:rsidRDefault="008B7B0F" w:rsidP="00A45D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77">
        <w:rPr>
          <w:rFonts w:ascii="Times New Roman" w:hAnsi="Times New Roman" w:cs="Times New Roman"/>
          <w:sz w:val="28"/>
          <w:szCs w:val="28"/>
        </w:rPr>
        <w:t xml:space="preserve">5. </w:t>
      </w:r>
      <w:r w:rsidRPr="00A45D6C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</w:t>
      </w:r>
      <w:r w:rsidR="00444592" w:rsidRPr="00A45D6C">
        <w:rPr>
          <w:rFonts w:ascii="Times New Roman" w:hAnsi="Times New Roman" w:cs="Times New Roman"/>
          <w:sz w:val="28"/>
          <w:szCs w:val="28"/>
        </w:rPr>
        <w:t>«</w:t>
      </w:r>
      <w:r w:rsidRPr="00A45D6C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444592" w:rsidRPr="00A45D6C">
        <w:rPr>
          <w:rFonts w:ascii="Times New Roman" w:hAnsi="Times New Roman" w:cs="Times New Roman"/>
          <w:sz w:val="28"/>
          <w:szCs w:val="28"/>
        </w:rPr>
        <w:t>»</w:t>
      </w:r>
      <w:r w:rsidR="00A45D6C" w:rsidRPr="00A45D6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Тольятти</w:t>
      </w:r>
      <w:r w:rsidR="00A45D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45D6C" w:rsidRPr="00A45D6C">
        <w:rPr>
          <w:rFonts w:ascii="Times New Roman" w:hAnsi="Times New Roman" w:cs="Times New Roman"/>
          <w:sz w:val="28"/>
          <w:szCs w:val="28"/>
        </w:rPr>
        <w:t>.</w:t>
      </w:r>
    </w:p>
    <w:p w:rsidR="00A45D6C" w:rsidRPr="00A45D6C" w:rsidRDefault="00A45D6C" w:rsidP="00A45D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6C">
        <w:rPr>
          <w:rFonts w:ascii="Times New Roman" w:hAnsi="Times New Roman" w:cs="Times New Roman"/>
          <w:sz w:val="28"/>
          <w:szCs w:val="28"/>
        </w:rPr>
        <w:t xml:space="preserve">6. Департаменту информационных технологий и связи администрации городского округа Тольятти  разместить сведения о муниципальной услуге </w:t>
      </w:r>
      <w:r w:rsidRPr="00374848">
        <w:rPr>
          <w:rFonts w:ascii="Times New Roman" w:hAnsi="Times New Roman" w:cs="Times New Roman"/>
          <w:b/>
          <w:sz w:val="28"/>
          <w:szCs w:val="28"/>
        </w:rPr>
        <w:t>«</w:t>
      </w:r>
      <w:r w:rsidRPr="00374848">
        <w:rPr>
          <w:rFonts w:ascii="Times New Roman" w:hAnsi="Times New Roman" w:cs="Times New Roman"/>
          <w:sz w:val="28"/>
          <w:szCs w:val="28"/>
        </w:rPr>
        <w:t xml:space="preserve"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374848">
        <w:rPr>
          <w:rFonts w:ascii="Times New Roman" w:hAnsi="Times New Roman" w:cs="Times New Roman"/>
          <w:sz w:val="28"/>
          <w:szCs w:val="28"/>
        </w:rPr>
        <w:t xml:space="preserve">работникам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484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748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6C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D6C">
        <w:rPr>
          <w:rFonts w:ascii="Times New Roman" w:hAnsi="Times New Roman" w:cs="Times New Roman"/>
          <w:sz w:val="28"/>
          <w:szCs w:val="28"/>
        </w:rPr>
        <w:t xml:space="preserve">остановлением в региональной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D6C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D6C">
        <w:rPr>
          <w:rFonts w:ascii="Times New Roman" w:hAnsi="Times New Roman" w:cs="Times New Roman"/>
          <w:sz w:val="28"/>
          <w:szCs w:val="28"/>
        </w:rPr>
        <w:t>.</w:t>
      </w:r>
    </w:p>
    <w:p w:rsidR="008B7B0F" w:rsidRDefault="00A07F14" w:rsidP="001D17C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B0F" w:rsidRPr="00785F77">
        <w:rPr>
          <w:sz w:val="28"/>
          <w:szCs w:val="28"/>
        </w:rPr>
        <w:t xml:space="preserve">. Настоящее </w:t>
      </w:r>
      <w:r w:rsidR="008B7B0F">
        <w:rPr>
          <w:sz w:val="28"/>
          <w:szCs w:val="28"/>
        </w:rPr>
        <w:t>п</w:t>
      </w:r>
      <w:r w:rsidR="008B7B0F" w:rsidRPr="00785F77">
        <w:rPr>
          <w:sz w:val="28"/>
          <w:szCs w:val="28"/>
        </w:rPr>
        <w:t xml:space="preserve">остановление вступает в силу после дня его официального опубликования </w:t>
      </w:r>
      <w:r w:rsidR="008B7B0F" w:rsidRPr="00E35D2D">
        <w:rPr>
          <w:sz w:val="28"/>
          <w:szCs w:val="28"/>
        </w:rPr>
        <w:t>и распространяется на  правоотношения, возникшие с 01.01.2024</w:t>
      </w:r>
      <w:r w:rsidR="008B7B0F">
        <w:rPr>
          <w:sz w:val="28"/>
          <w:szCs w:val="28"/>
        </w:rPr>
        <w:t>г</w:t>
      </w:r>
      <w:r w:rsidR="008B7B0F" w:rsidRPr="00E35D2D">
        <w:rPr>
          <w:sz w:val="28"/>
          <w:szCs w:val="28"/>
        </w:rPr>
        <w:t>.</w:t>
      </w:r>
      <w:bookmarkStart w:id="1" w:name="_GoBack"/>
      <w:bookmarkEnd w:id="1"/>
    </w:p>
    <w:p w:rsidR="008B7B0F" w:rsidRPr="00785F77" w:rsidRDefault="00D753B0" w:rsidP="001D17C3">
      <w:pPr>
        <w:spacing w:after="0"/>
        <w:ind w:firstLine="709"/>
        <w:jc w:val="both"/>
        <w:rPr>
          <w:sz w:val="28"/>
          <w:szCs w:val="28"/>
        </w:rPr>
      </w:pPr>
      <w:r w:rsidRPr="001B6D30">
        <w:rPr>
          <w:sz w:val="28"/>
          <w:szCs w:val="28"/>
        </w:rPr>
        <w:lastRenderedPageBreak/>
        <w:t>8</w:t>
      </w:r>
      <w:r w:rsidR="008B7B0F" w:rsidRPr="001B6D30">
        <w:rPr>
          <w:sz w:val="28"/>
          <w:szCs w:val="28"/>
        </w:rPr>
        <w:t>.</w:t>
      </w:r>
      <w:r w:rsidR="008B7B0F" w:rsidRPr="00785F77">
        <w:rPr>
          <w:sz w:val="28"/>
          <w:szCs w:val="28"/>
        </w:rPr>
        <w:t xml:space="preserve"> Контроль за исполнением настоящего </w:t>
      </w:r>
      <w:r w:rsidR="008B7B0F">
        <w:rPr>
          <w:sz w:val="28"/>
          <w:szCs w:val="28"/>
        </w:rPr>
        <w:t>п</w:t>
      </w:r>
      <w:r w:rsidR="008B7B0F" w:rsidRPr="00785F77">
        <w:rPr>
          <w:sz w:val="28"/>
          <w:szCs w:val="28"/>
        </w:rPr>
        <w:t xml:space="preserve">остановления возложить на заместителя главы городского </w:t>
      </w:r>
      <w:r w:rsidRPr="00785F7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по</w:t>
      </w:r>
      <w:r w:rsidR="008B7B0F">
        <w:rPr>
          <w:sz w:val="28"/>
          <w:szCs w:val="28"/>
        </w:rPr>
        <w:t xml:space="preserve"> социальным вопросам</w:t>
      </w:r>
      <w:r w:rsidR="008B7B0F" w:rsidRPr="00785F77">
        <w:rPr>
          <w:sz w:val="28"/>
          <w:szCs w:val="28"/>
        </w:rPr>
        <w:t>.</w:t>
      </w:r>
    </w:p>
    <w:p w:rsidR="008B7B0F" w:rsidRPr="00785F77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0F" w:rsidRPr="00785F77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0F" w:rsidRPr="00785F77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0F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77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F77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8B7B0F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0F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0F" w:rsidRDefault="008B7B0F" w:rsidP="008B7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2" w:rsidRDefault="005570C2"/>
    <w:sectPr w:rsidR="005570C2" w:rsidSect="0055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B0F"/>
    <w:rsid w:val="001B6D30"/>
    <w:rsid w:val="001D17C3"/>
    <w:rsid w:val="002F22DC"/>
    <w:rsid w:val="00444592"/>
    <w:rsid w:val="005570C2"/>
    <w:rsid w:val="00854EDC"/>
    <w:rsid w:val="008B7B0F"/>
    <w:rsid w:val="008E1F43"/>
    <w:rsid w:val="00A07F14"/>
    <w:rsid w:val="00A45D6C"/>
    <w:rsid w:val="00A64B04"/>
    <w:rsid w:val="00A75F32"/>
    <w:rsid w:val="00C148C1"/>
    <w:rsid w:val="00D753B0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24B3"/>
  <w15:docId w15:val="{F849C3F3-4303-4E82-979B-A779F5D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0F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54EDC"/>
    <w:pPr>
      <w:keepNext/>
      <w:tabs>
        <w:tab w:val="center" w:pos="851"/>
        <w:tab w:val="left" w:pos="1701"/>
        <w:tab w:val="center" w:pos="3119"/>
        <w:tab w:val="right" w:pos="3969"/>
      </w:tabs>
      <w:spacing w:after="0" w:line="360" w:lineRule="auto"/>
      <w:ind w:right="-3"/>
      <w:outlineLvl w:val="1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ED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54E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4ED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854EDC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lang w:eastAsia="ru-RU"/>
    </w:rPr>
  </w:style>
  <w:style w:type="character" w:customStyle="1" w:styleId="a4">
    <w:name w:val="Заголовок Знак"/>
    <w:link w:val="a3"/>
    <w:rsid w:val="00854EDC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54EDC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6">
    <w:name w:val="Подзаголовок Знак"/>
    <w:link w:val="a5"/>
    <w:rsid w:val="00854ED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54EDC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854ED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54EDC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B7B0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8B7B0F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EFB0AB67E85251E693563E71E19EE00CFB3D007AE131184AD3456A1DD9C7F6F10F3D16E7FD7D062365C86132B739FD8BAD6A71F443C28A0896430p4h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BEFB0AB67E85251E693563E71E19EE00CFB3D007AD171487AA3456A1DD9C7F6F10F3D16E7FD7D062345584142B739FD8BAD6A71F443C28A0896430p4h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BEFB0AB67E85251E693563E71E19EE00CFB3D007A8111E81AB3456A1DD9C7F6F10F3D16E7FD7D062365E83132B739FD8BAD6A71F443C28A0896430p4hCF" TargetMode="External"/><Relationship Id="rId5" Type="http://schemas.openxmlformats.org/officeDocument/2006/relationships/hyperlink" Target="consultantplus://offline/ref=77BEFB0AB67E85251E692B6EF17245E602C5EAD403A31F41D9FF3201FE8D9A2A2F50F5842D3BDAD8663D08D553752ACF9CF1DBA701583C2BpBhD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7BEFB0AB67E85251E692B6EF17245E602C6EFDC0EAC1F41D9FF3201FE8D9A2A3D50AD882C3BC4D163285E8415p2h3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menshchikova.od</dc:creator>
  <cp:lastModifiedBy>Меньщикова Ольга Дмитриевна</cp:lastModifiedBy>
  <cp:revision>6</cp:revision>
  <dcterms:created xsi:type="dcterms:W3CDTF">2024-07-11T10:36:00Z</dcterms:created>
  <dcterms:modified xsi:type="dcterms:W3CDTF">2024-08-09T09:37:00Z</dcterms:modified>
</cp:coreProperties>
</file>