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12C64" w:rsidRPr="00712C64" w:rsidRDefault="00712C64" w:rsidP="00712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C6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</w:p>
    <w:p w:rsidR="00392126" w:rsidRDefault="00392126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4" w:rsidRPr="00712C64" w:rsidRDefault="00C818A7" w:rsidP="00712C6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b w:val="0"/>
          <w:sz w:val="28"/>
          <w:szCs w:val="28"/>
        </w:rPr>
        <w:t>проведении сбора предложений и замечаний организаций и граждан</w:t>
      </w:r>
      <w:proofErr w:type="gramStart"/>
      <w:r w:rsidRPr="00712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C64" w:rsidRPr="00712C6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712C64" w:rsidRPr="00712C6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  <w:r w:rsidR="00712C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1A56B6">
        <w:rPr>
          <w:rFonts w:ascii="Times New Roman" w:hAnsi="Times New Roman" w:cs="Times New Roman"/>
          <w:sz w:val="28"/>
          <w:szCs w:val="28"/>
          <w:lang w:val="en-US"/>
        </w:rPr>
        <w:t>ark</w:t>
      </w:r>
      <w:r w:rsidR="00205AE7" w:rsidRPr="00205A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05AE7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5A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05939" w:rsidRPr="00105939">
        <w:rPr>
          <w:rFonts w:ascii="Times New Roman" w:hAnsi="Times New Roman" w:cs="Times New Roman"/>
          <w:sz w:val="28"/>
          <w:szCs w:val="28"/>
        </w:rPr>
        <w:t>13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392126" w:rsidRPr="00105939">
        <w:rPr>
          <w:rFonts w:ascii="Times New Roman" w:hAnsi="Times New Roman" w:cs="Times New Roman"/>
          <w:sz w:val="28"/>
          <w:szCs w:val="28"/>
        </w:rPr>
        <w:t>июля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05939" w:rsidRPr="00105939">
        <w:rPr>
          <w:rFonts w:ascii="Times New Roman" w:hAnsi="Times New Roman" w:cs="Times New Roman"/>
          <w:sz w:val="28"/>
          <w:szCs w:val="28"/>
        </w:rPr>
        <w:t>21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392126" w:rsidRPr="00105939">
        <w:rPr>
          <w:rFonts w:ascii="Times New Roman" w:hAnsi="Times New Roman" w:cs="Times New Roman"/>
          <w:sz w:val="28"/>
          <w:szCs w:val="28"/>
        </w:rPr>
        <w:t>июля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1A56B6">
        <w:rPr>
          <w:rFonts w:ascii="Times New Roman" w:hAnsi="Times New Roman" w:cs="Times New Roman"/>
          <w:sz w:val="28"/>
          <w:szCs w:val="28"/>
        </w:rPr>
        <w:t>Лысенко Юлия Александровна, главный специалист сектора обращения с отходами  управления природопользования и охраны окружающей среды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54-43-18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2C64"/>
    <w:rsid w:val="00717032"/>
    <w:rsid w:val="00783443"/>
    <w:rsid w:val="007A5542"/>
    <w:rsid w:val="008914E9"/>
    <w:rsid w:val="008C3571"/>
    <w:rsid w:val="009A1A08"/>
    <w:rsid w:val="00A54ED9"/>
    <w:rsid w:val="00AA7A01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5</cp:revision>
  <cp:lastPrinted>2021-03-02T07:46:00Z</cp:lastPrinted>
  <dcterms:created xsi:type="dcterms:W3CDTF">2021-07-12T07:50:00Z</dcterms:created>
  <dcterms:modified xsi:type="dcterms:W3CDTF">2021-07-12T10:34:00Z</dcterms:modified>
</cp:coreProperties>
</file>