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C4C31" w:rsidRPr="00CC4C31" w:rsidRDefault="00CC4C31" w:rsidP="00CC4C31">
      <w:pPr>
        <w:tabs>
          <w:tab w:val="center" w:pos="5037"/>
          <w:tab w:val="left" w:pos="7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4C31"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 в сфере защиты животных»</w:t>
      </w:r>
    </w:p>
    <w:p w:rsidR="00B64C4B" w:rsidRPr="00CC4C31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C31" w:rsidRPr="00F615CF" w:rsidRDefault="00C818A7" w:rsidP="00CC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CC4C31">
        <w:rPr>
          <w:rFonts w:ascii="Times New Roman" w:hAnsi="Times New Roman"/>
          <w:sz w:val="28"/>
          <w:szCs w:val="28"/>
        </w:rPr>
        <w:t xml:space="preserve"> </w:t>
      </w:r>
      <w:r w:rsidR="00CC4C31" w:rsidRPr="00F615CF">
        <w:rPr>
          <w:rFonts w:ascii="Times New Roman" w:hAnsi="Times New Roman"/>
          <w:sz w:val="28"/>
          <w:szCs w:val="28"/>
        </w:rPr>
        <w:t>проект</w:t>
      </w:r>
      <w:r w:rsidR="00CC4C31">
        <w:rPr>
          <w:rFonts w:ascii="Times New Roman" w:hAnsi="Times New Roman"/>
          <w:sz w:val="28"/>
          <w:szCs w:val="28"/>
        </w:rPr>
        <w:t>е</w:t>
      </w:r>
      <w:r w:rsidR="00CC4C31"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C4C31" w:rsidRPr="00CC4C31" w:rsidRDefault="00CC4C31" w:rsidP="00CC4C31">
      <w:pPr>
        <w:tabs>
          <w:tab w:val="center" w:pos="5037"/>
          <w:tab w:val="left" w:pos="7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4C31"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 в сфере защиты животных»</w:t>
      </w:r>
    </w:p>
    <w:p w:rsidR="00777DD2" w:rsidRPr="00777DD2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CC4C31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r w:rsidR="00CC4C31" w:rsidRPr="00CC4C31">
        <w:rPr>
          <w:rFonts w:ascii="Times New Roman" w:hAnsi="Times New Roman" w:cs="Times New Roman"/>
          <w:sz w:val="28"/>
          <w:szCs w:val="28"/>
        </w:rPr>
        <w:t>malezhina.mu@tgl.ru</w:t>
      </w:r>
      <w:r w:rsidR="00E5324D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C4C31" w:rsidRPr="00CC4C31">
        <w:rPr>
          <w:rFonts w:ascii="Times New Roman" w:hAnsi="Times New Roman" w:cs="Times New Roman"/>
          <w:sz w:val="28"/>
          <w:szCs w:val="28"/>
        </w:rPr>
        <w:t>2</w:t>
      </w:r>
      <w:r w:rsidR="00C83AD2">
        <w:rPr>
          <w:rFonts w:ascii="Times New Roman" w:hAnsi="Times New Roman" w:cs="Times New Roman"/>
          <w:sz w:val="28"/>
          <w:szCs w:val="28"/>
        </w:rPr>
        <w:t>5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CC4C31" w:rsidRPr="00CC4C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C4C31" w:rsidRPr="00CC4C31">
        <w:rPr>
          <w:rFonts w:ascii="Times New Roman" w:hAnsi="Times New Roman" w:cs="Times New Roman"/>
          <w:sz w:val="28"/>
          <w:szCs w:val="28"/>
        </w:rPr>
        <w:t>05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C4C31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Ма</w:t>
      </w:r>
      <w:r w:rsidR="00CC4C31">
        <w:rPr>
          <w:rFonts w:ascii="Times New Roman" w:hAnsi="Times New Roman" w:cs="Times New Roman"/>
          <w:sz w:val="28"/>
          <w:szCs w:val="28"/>
        </w:rPr>
        <w:t>лежина Мария Юрьевна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CC4C3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 xml:space="preserve">54 37 </w:t>
      </w:r>
      <w:bookmarkStart w:id="0" w:name="_GoBack"/>
      <w:bookmarkEnd w:id="0"/>
      <w:r w:rsidR="00CC4C31">
        <w:rPr>
          <w:rFonts w:ascii="Times New Roman" w:hAnsi="Times New Roman" w:cs="Times New Roman"/>
          <w:sz w:val="28"/>
          <w:szCs w:val="28"/>
        </w:rPr>
        <w:t>62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s701 B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1799"/>
    <w:rsid w:val="000B5761"/>
    <w:rsid w:val="0018530B"/>
    <w:rsid w:val="002903AB"/>
    <w:rsid w:val="002D1B82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A1A08"/>
    <w:rsid w:val="00A54ED9"/>
    <w:rsid w:val="00B5793A"/>
    <w:rsid w:val="00B64C4B"/>
    <w:rsid w:val="00B74EB9"/>
    <w:rsid w:val="00B8651B"/>
    <w:rsid w:val="00C818A7"/>
    <w:rsid w:val="00C83AD2"/>
    <w:rsid w:val="00CA7077"/>
    <w:rsid w:val="00CC23C5"/>
    <w:rsid w:val="00CC4C31"/>
    <w:rsid w:val="00CD6E24"/>
    <w:rsid w:val="00E03497"/>
    <w:rsid w:val="00E501BD"/>
    <w:rsid w:val="00E5324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6</cp:revision>
  <dcterms:created xsi:type="dcterms:W3CDTF">2021-02-09T10:33:00Z</dcterms:created>
  <dcterms:modified xsi:type="dcterms:W3CDTF">2021-02-24T11:23:00Z</dcterms:modified>
</cp:coreProperties>
</file>